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4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1002"/>
        <w:gridCol w:w="2294"/>
        <w:gridCol w:w="2547"/>
        <w:gridCol w:w="2242"/>
      </w:tblGrid>
      <w:tr w14:paraId="44E44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420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B32F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公文小标宋" w:cs="方正公文小标宋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2025年吴中区公益广告作品比赛</w:t>
            </w:r>
            <w:bookmarkStart w:id="0" w:name="_GoBack"/>
            <w:bookmarkEnd w:id="0"/>
            <w:r>
              <w:rPr>
                <w:rFonts w:hint="eastAsia" w:ascii="Times New Roman" w:hAnsi="Times New Roman" w:eastAsia="方正公文小标宋" w:cs="方正公文小标宋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获奖名单</w:t>
            </w:r>
          </w:p>
        </w:tc>
      </w:tr>
      <w:tr w14:paraId="59E02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 w14:paraId="4CF69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类型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 w14:paraId="16B0E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奖项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 w14:paraId="79278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 w14:paraId="012F0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投稿单位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 w14:paraId="0ABDE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投稿人</w:t>
            </w:r>
          </w:p>
        </w:tc>
      </w:tr>
      <w:tr w14:paraId="0A8E2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69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平面类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BB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D0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《让文明成为你的名片》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DD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明日传媒集团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F2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胡勇</w:t>
            </w:r>
          </w:p>
        </w:tc>
      </w:tr>
      <w:tr w14:paraId="5B367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966A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94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C8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《阅读让城市更美好》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F7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苏州绿野创意文化集团有限公司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AE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赵羽、吕韵姿</w:t>
            </w:r>
          </w:p>
        </w:tc>
      </w:tr>
      <w:tr w14:paraId="68F23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A4F8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EAA0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5A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3181D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3181D"/>
                <w:kern w:val="0"/>
                <w:sz w:val="22"/>
                <w:szCs w:val="22"/>
                <w:u w:val="none"/>
                <w:lang w:val="en-US" w:eastAsia="zh-CN" w:bidi="ar"/>
              </w:rPr>
              <w:t>《乐活》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94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3181D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3181D"/>
                <w:kern w:val="0"/>
                <w:sz w:val="22"/>
                <w:szCs w:val="22"/>
                <w:u w:val="none"/>
                <w:lang w:val="en-US" w:eastAsia="zh-CN" w:bidi="ar"/>
              </w:rPr>
              <w:t>姑苏阿焦  焦佃毅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83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3181D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3181D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焦佃毅</w:t>
            </w:r>
          </w:p>
        </w:tc>
      </w:tr>
      <w:tr w14:paraId="71101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79F1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1C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9B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《吴中四季藏书香》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27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苏州日报社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C5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孟圆敏</w:t>
            </w:r>
          </w:p>
          <w:p w14:paraId="333B5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指导教师：王璟晋</w:t>
            </w:r>
          </w:p>
        </w:tc>
      </w:tr>
      <w:tr w14:paraId="214AD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F644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9E2F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BD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《情满吴中·文明有约》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6A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苏州市名雅广告设计有限公司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9D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王伟</w:t>
            </w:r>
          </w:p>
        </w:tc>
      </w:tr>
      <w:tr w14:paraId="254E5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CFEF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3BC5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4A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《古剑新芒领吴韵》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E4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苏州广电城市传媒有限公司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34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蒋蕴棋</w:t>
            </w:r>
          </w:p>
          <w:p w14:paraId="5CBD4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指导教师：朱东田</w:t>
            </w:r>
          </w:p>
        </w:tc>
      </w:tr>
      <w:tr w14:paraId="67832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AD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平面类</w:t>
            </w:r>
          </w:p>
        </w:tc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4E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DA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《珍惜粮食》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55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明日传媒集团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7D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胡勇</w:t>
            </w:r>
          </w:p>
        </w:tc>
      </w:tr>
      <w:tr w14:paraId="23A86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643C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1A8F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56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《阅读点亮梦想》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15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姜帆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DD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姜帆</w:t>
            </w:r>
          </w:p>
        </w:tc>
      </w:tr>
      <w:tr w14:paraId="66329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35AF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B077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A3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《文明餐桌》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62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苏州广电城市传媒有限公司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B8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徐祯</w:t>
            </w:r>
          </w:p>
        </w:tc>
      </w:tr>
      <w:tr w14:paraId="36CC4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C6AD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8C4C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5E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《活力吴中·别样江南》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C3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明日传媒集团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3D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胡勇</w:t>
            </w:r>
          </w:p>
        </w:tc>
      </w:tr>
      <w:tr w14:paraId="07C36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C43C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0B58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74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《苏韵流芳：文明的传承画卷》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A8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江苏省吴中中等专业学校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15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余馨蕊</w:t>
            </w:r>
          </w:p>
          <w:p w14:paraId="5A07A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指导教师：吴曾雯</w:t>
            </w:r>
          </w:p>
        </w:tc>
      </w:tr>
      <w:tr w14:paraId="6490A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D5E7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8C0C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AA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《文明养犬，时尚出行》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3E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宋燕飞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FE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宋燕飞</w:t>
            </w:r>
          </w:p>
        </w:tc>
      </w:tr>
      <w:tr w14:paraId="1B7B8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3975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66A7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41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《文明传递 你我接力》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1D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明日传媒集团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17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胡勇</w:t>
            </w:r>
          </w:p>
        </w:tc>
      </w:tr>
      <w:tr w14:paraId="43A2B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E906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9AEC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82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《非遗缀吴中·价值凝风华》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F1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苏州工学院纺织服装与设计学院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58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俞淑婷、辛颖</w:t>
            </w:r>
          </w:p>
          <w:p w14:paraId="19FCC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指导教师：钱宇</w:t>
            </w:r>
          </w:p>
        </w:tc>
      </w:tr>
      <w:tr w14:paraId="7ADCB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BDDD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DA63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C3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《阅读，邂逅属于您的诗和远方》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CD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苏州城市动力传媒股份有限公司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9A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刘建忠</w:t>
            </w:r>
          </w:p>
          <w:p w14:paraId="02161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指导教师：周扬凡</w:t>
            </w:r>
          </w:p>
        </w:tc>
      </w:tr>
      <w:tr w14:paraId="6237E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403F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A55E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87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《给宠物一份约束》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C5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明日传媒集团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10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隗若云</w:t>
            </w:r>
          </w:p>
        </w:tc>
      </w:tr>
      <w:tr w14:paraId="30C3A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30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视频类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2B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DE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《阅读，成为更美好的自己》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2E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苏州吴中供水有限公司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A2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唐星驰</w:t>
            </w:r>
          </w:p>
        </w:tc>
      </w:tr>
      <w:tr w14:paraId="7EC09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4C9F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07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22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《东吴村村规民约启示录》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C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苏州市吴中区临湖镇东吴村村委会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57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徐晓燕</w:t>
            </w:r>
          </w:p>
        </w:tc>
      </w:tr>
      <w:tr w14:paraId="44CDD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EECF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813C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39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《光前裕后 福在书中》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8E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光福镇 顾靖燕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1A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顾靖燕</w:t>
            </w:r>
          </w:p>
        </w:tc>
      </w:tr>
      <w:tr w14:paraId="07EF5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939B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9C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34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《爱苏州文明倡议十条》（沙画视频）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E0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木渎镇宣传办公室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14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木渎镇宣传办公室</w:t>
            </w:r>
          </w:p>
        </w:tc>
      </w:tr>
      <w:tr w14:paraId="0AF51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E606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08FB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6E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《文明映东山》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1B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江苏墨禾文化传媒有限公司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43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赵海俊</w:t>
            </w:r>
          </w:p>
        </w:tc>
      </w:tr>
      <w:tr w14:paraId="7E38F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4359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CE80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0E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《文明交通》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A9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钟黎辉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F5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钟黎辉</w:t>
            </w:r>
          </w:p>
        </w:tc>
      </w:tr>
      <w:tr w14:paraId="5CCA9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55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视频类</w:t>
            </w:r>
          </w:p>
        </w:tc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D0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76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小洖快板说《爱苏州文明倡议十条》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4C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苏州吴中供水有限公司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90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唐星驰</w:t>
            </w:r>
          </w:p>
        </w:tc>
      </w:tr>
      <w:tr w14:paraId="7BA53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BEE6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CD6B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16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《粒粒皆辛苦》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8E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钟黎辉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C2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钟黎辉</w:t>
            </w:r>
          </w:p>
        </w:tc>
      </w:tr>
      <w:tr w14:paraId="2808F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383A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B678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A6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《安全非儿戏》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BF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蒋亚清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F5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蒋亚清</w:t>
            </w:r>
          </w:p>
        </w:tc>
      </w:tr>
      <w:tr w14:paraId="34E47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EFDA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12B0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40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《童心筑安全 一起向未来》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2D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苏州市吴中区应急管理局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56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苏州市吴中区应急管理局</w:t>
            </w:r>
          </w:p>
        </w:tc>
      </w:tr>
      <w:tr w14:paraId="2B197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98A2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C91C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D5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《文明新风动画短片》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06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苏州市木渎全媒体信息有限公司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A3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倪昊</w:t>
            </w:r>
          </w:p>
        </w:tc>
      </w:tr>
      <w:tr w14:paraId="2DB23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E4A5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DA56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24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《文明之光医护日记》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C0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苏州市吴中区长桥人民医院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3D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苏州市吴中区长桥人民医院</w:t>
            </w:r>
          </w:p>
        </w:tc>
      </w:tr>
      <w:tr w14:paraId="0CA35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12E1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32DB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62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《谣言不轻信，网络更清朗》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C6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颜廷运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9C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颜廷运</w:t>
            </w:r>
          </w:p>
        </w:tc>
      </w:tr>
      <w:tr w14:paraId="71B0B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C621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7315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9E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《文明出行》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F4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张星星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CB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张星星</w:t>
            </w:r>
          </w:p>
        </w:tc>
      </w:tr>
      <w:tr w14:paraId="10F23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0AE1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E6EA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7C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《让绿色永驻，为环保发声》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B3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江苏省吴中中等专业学校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87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徐界恒</w:t>
            </w:r>
          </w:p>
          <w:p w14:paraId="3CBE4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指导教师：吴维</w:t>
            </w:r>
          </w:p>
        </w:tc>
      </w:tr>
      <w:tr w14:paraId="4528D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CC7A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58F6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A3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《文明让城市更美好》（穿越剧）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07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苏州市木渎全媒体信息有限公司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3E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陆珮琳</w:t>
            </w:r>
          </w:p>
        </w:tc>
      </w:tr>
      <w:tr w14:paraId="270BE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E053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0912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66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《小种子的大梦想》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7F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苏州市吴中区独墅湖实验小学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51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杨维桢</w:t>
            </w:r>
          </w:p>
          <w:p w14:paraId="38780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指导教师：杨帆</w:t>
            </w:r>
          </w:p>
        </w:tc>
      </w:tr>
      <w:tr w14:paraId="42CDB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564C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2925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34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《文明上网 你我同行》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A4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张盼盼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F5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张盼盼</w:t>
            </w:r>
          </w:p>
        </w:tc>
      </w:tr>
      <w:tr w14:paraId="31637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91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短视频策划文案类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7444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一等奖</w:t>
            </w:r>
          </w:p>
        </w:tc>
        <w:tc>
          <w:tcPr>
            <w:tcW w:w="70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A5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（从缺）</w:t>
            </w:r>
          </w:p>
        </w:tc>
      </w:tr>
      <w:tr w14:paraId="441BF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3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E4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53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F9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《礼遇吴中》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0D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苏州广电移动传媒有限公司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E7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李子欣</w:t>
            </w:r>
          </w:p>
        </w:tc>
      </w:tr>
      <w:tr w14:paraId="70AF0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3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8C58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5D16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F2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《东吴绿茵场，文明新风尚》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B3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吴中区碧波实验小学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61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刘倩倩</w:t>
            </w:r>
          </w:p>
        </w:tc>
      </w:tr>
      <w:tr w14:paraId="27B68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3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9186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A7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89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《AI时代的苏韵密码》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3B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高文咪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A5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高文咪</w:t>
            </w:r>
          </w:p>
        </w:tc>
      </w:tr>
      <w:tr w14:paraId="36519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3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2E33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4669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78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《经纬长卷》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09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田甜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67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田甜</w:t>
            </w:r>
          </w:p>
        </w:tc>
      </w:tr>
      <w:tr w14:paraId="54713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3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054A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D96D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AE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《祖先的疑问》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83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张萌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C9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张萌</w:t>
            </w:r>
          </w:p>
        </w:tc>
      </w:tr>
      <w:tr w14:paraId="1183E9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3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EDB0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B9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8A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《苏式烂漫》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9D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宋明馨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51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宋明馨</w:t>
            </w:r>
          </w:p>
        </w:tc>
      </w:tr>
      <w:tr w14:paraId="5B35D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3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D4D2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5D5C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FD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《游烟不越文明》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C6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王佳佳、万儒莹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12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王佳佳、万儒莹</w:t>
            </w:r>
          </w:p>
        </w:tc>
      </w:tr>
    </w:tbl>
    <w:p w14:paraId="6C27BB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82724792-93DD-4D9C-8665-CEB5A65A4C7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lYmI5YjAxMzBkZDA3ODQxMzYxYWVmM2FiZGIyMDAifQ=="/>
  </w:docVars>
  <w:rsids>
    <w:rsidRoot w:val="527852F6"/>
    <w:rsid w:val="01997B1C"/>
    <w:rsid w:val="069B5E85"/>
    <w:rsid w:val="0FA12732"/>
    <w:rsid w:val="10B93EE8"/>
    <w:rsid w:val="116F7CB7"/>
    <w:rsid w:val="15E00DD9"/>
    <w:rsid w:val="192B4BD4"/>
    <w:rsid w:val="1BD21EF1"/>
    <w:rsid w:val="23AE4FF1"/>
    <w:rsid w:val="36C52AB1"/>
    <w:rsid w:val="4C062908"/>
    <w:rsid w:val="4F626B0C"/>
    <w:rsid w:val="50A07754"/>
    <w:rsid w:val="527852F6"/>
    <w:rsid w:val="53310CD0"/>
    <w:rsid w:val="534E1882"/>
    <w:rsid w:val="5D474315"/>
    <w:rsid w:val="62595B4D"/>
    <w:rsid w:val="63E15B82"/>
    <w:rsid w:val="66EC1656"/>
    <w:rsid w:val="682A44DF"/>
    <w:rsid w:val="718D5813"/>
    <w:rsid w:val="71CA4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9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131"/>
    <w:basedOn w:val="4"/>
    <w:qFormat/>
    <w:uiPriority w:val="0"/>
    <w:rPr>
      <w:rFonts w:ascii="MS Gothic" w:hAnsi="MS Gothic" w:eastAsia="MS Gothic" w:cs="MS Gothic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819</Words>
  <Characters>872</Characters>
  <Lines>0</Lines>
  <Paragraphs>0</Paragraphs>
  <TotalTime>266</TotalTime>
  <ScaleCrop>false</ScaleCrop>
  <LinksUpToDate>false</LinksUpToDate>
  <CharactersWithSpaces>890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2023-12-14T03:25:00Z</dcterms:created>
  <dc:creator>苏州市广告协会</dc:creator>
  <cp:lastModifiedBy>Administrator</cp:lastModifiedBy>
  <dcterms:modified xsi:type="dcterms:W3CDTF">2025-09-22T09:00:28Z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96C9B84A5F5F4B7BBEFD97D50F492624_13</vt:lpwstr>
  </property>
  <property fmtid="{D5CDD505-2E9C-101B-9397-08002B2CF9AE}" pid="4" name="KSOTemplateDocerSaveRecord">
    <vt:lpwstr>eyJoZGlkIjoiYTM0YmMxZmZkMDU3ZGVhMzdhMjg2NjIxZDkwNDUzNWUiLCJ1c2VySWQiOiIyNzI0MzY2NTMifQ==</vt:lpwstr>
  </property>
</Properties>
</file>